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B11" w:rsidRPr="000C1C3E" w:rsidRDefault="00FF1B11" w:rsidP="00F578E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  <w:r>
        <w:rPr>
          <w:sz w:val="32"/>
          <w:szCs w:val="32"/>
        </w:rPr>
        <w:t xml:space="preserve">                           </w:t>
      </w:r>
      <w:r w:rsidRPr="000C1C3E">
        <w:rPr>
          <w:rFonts w:hint="eastAsia"/>
          <w:sz w:val="32"/>
          <w:szCs w:val="32"/>
        </w:rPr>
        <w:t>招标</w:t>
      </w:r>
      <w:r>
        <w:rPr>
          <w:rFonts w:hint="eastAsia"/>
          <w:sz w:val="32"/>
          <w:szCs w:val="32"/>
        </w:rPr>
        <w:t>询价</w:t>
      </w:r>
      <w:r w:rsidRPr="000C1C3E">
        <w:rPr>
          <w:rFonts w:hint="eastAsia"/>
          <w:sz w:val="32"/>
          <w:szCs w:val="32"/>
        </w:rPr>
        <w:t>内容</w:t>
      </w:r>
      <w:r>
        <w:rPr>
          <w:rFonts w:hint="eastAsia"/>
          <w:sz w:val="32"/>
          <w:szCs w:val="32"/>
        </w:rPr>
        <w:t>表</w:t>
      </w:r>
    </w:p>
    <w:tbl>
      <w:tblPr>
        <w:tblW w:w="0" w:type="auto"/>
        <w:tblInd w:w="-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31"/>
        <w:gridCol w:w="1575"/>
        <w:gridCol w:w="840"/>
        <w:gridCol w:w="945"/>
        <w:gridCol w:w="8190"/>
      </w:tblGrid>
      <w:tr w:rsidR="00FF1B11" w:rsidRPr="000C6386" w:rsidTr="001B5A9D">
        <w:trPr>
          <w:trHeight w:val="661"/>
        </w:trPr>
        <w:tc>
          <w:tcPr>
            <w:tcW w:w="1931" w:type="dxa"/>
            <w:vAlign w:val="center"/>
          </w:tcPr>
          <w:p w:rsidR="00FF1B11" w:rsidRPr="003710BC" w:rsidRDefault="00FF1B11">
            <w:pPr>
              <w:rPr>
                <w:rFonts w:ascii="仿宋_GB2312" w:eastAsia="仿宋_GB2312"/>
                <w:sz w:val="32"/>
                <w:szCs w:val="32"/>
              </w:rPr>
            </w:pPr>
            <w:r w:rsidRPr="003710BC">
              <w:rPr>
                <w:rFonts w:ascii="仿宋_GB2312" w:eastAsia="仿宋_GB2312" w:hint="eastAsia"/>
                <w:sz w:val="32"/>
                <w:szCs w:val="32"/>
              </w:rPr>
              <w:t>产品名称</w:t>
            </w:r>
          </w:p>
        </w:tc>
        <w:tc>
          <w:tcPr>
            <w:tcW w:w="1575" w:type="dxa"/>
            <w:vAlign w:val="center"/>
          </w:tcPr>
          <w:p w:rsidR="00FF1B11" w:rsidRPr="003710BC" w:rsidRDefault="00FF1B11" w:rsidP="000C638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10BC">
              <w:rPr>
                <w:rFonts w:ascii="仿宋_GB2312" w:eastAsia="仿宋_GB2312" w:hint="eastAsia"/>
                <w:sz w:val="32"/>
                <w:szCs w:val="32"/>
              </w:rPr>
              <w:t>产品特点</w:t>
            </w:r>
          </w:p>
        </w:tc>
        <w:tc>
          <w:tcPr>
            <w:tcW w:w="840" w:type="dxa"/>
            <w:vAlign w:val="center"/>
          </w:tcPr>
          <w:p w:rsidR="00FF1B11" w:rsidRPr="003710BC" w:rsidRDefault="00FF1B11" w:rsidP="000C638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10BC">
              <w:rPr>
                <w:rFonts w:ascii="仿宋_GB2312" w:eastAsia="仿宋_GB2312" w:hint="eastAsia"/>
                <w:sz w:val="32"/>
                <w:szCs w:val="32"/>
              </w:rPr>
              <w:t>单位</w:t>
            </w:r>
          </w:p>
        </w:tc>
        <w:tc>
          <w:tcPr>
            <w:tcW w:w="945" w:type="dxa"/>
            <w:vAlign w:val="center"/>
          </w:tcPr>
          <w:p w:rsidR="00FF1B11" w:rsidRPr="003710BC" w:rsidRDefault="00FF1B11" w:rsidP="000C638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10BC">
              <w:rPr>
                <w:rFonts w:ascii="仿宋_GB2312" w:eastAsia="仿宋_GB2312" w:hint="eastAsia"/>
                <w:sz w:val="32"/>
                <w:szCs w:val="32"/>
              </w:rPr>
              <w:t>数量</w:t>
            </w:r>
          </w:p>
        </w:tc>
        <w:tc>
          <w:tcPr>
            <w:tcW w:w="8190" w:type="dxa"/>
            <w:vAlign w:val="center"/>
          </w:tcPr>
          <w:p w:rsidR="00FF1B11" w:rsidRPr="003710BC" w:rsidRDefault="00FF1B11" w:rsidP="000C638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10BC">
              <w:rPr>
                <w:rFonts w:ascii="仿宋_GB2312" w:eastAsia="仿宋_GB2312" w:hint="eastAsia"/>
                <w:sz w:val="32"/>
                <w:szCs w:val="32"/>
              </w:rPr>
              <w:t>技术参数及要求</w:t>
            </w:r>
          </w:p>
        </w:tc>
      </w:tr>
      <w:tr w:rsidR="00FF1B11" w:rsidRPr="000C6386" w:rsidTr="003710BC">
        <w:trPr>
          <w:trHeight w:val="2325"/>
        </w:trPr>
        <w:tc>
          <w:tcPr>
            <w:tcW w:w="1931" w:type="dxa"/>
            <w:vAlign w:val="center"/>
          </w:tcPr>
          <w:p w:rsidR="00FF1B11" w:rsidRPr="003710BC" w:rsidRDefault="00FF1B11" w:rsidP="000C638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10BC">
              <w:rPr>
                <w:rFonts w:ascii="仿宋_GB2312" w:eastAsia="仿宋_GB2312" w:hint="eastAsia"/>
                <w:sz w:val="32"/>
                <w:szCs w:val="32"/>
              </w:rPr>
              <w:t>手机屏蔽柜</w:t>
            </w:r>
            <w:r>
              <w:rPr>
                <w:rFonts w:ascii="仿宋_GB2312" w:eastAsia="仿宋_GB2312" w:hint="eastAsia"/>
                <w:sz w:val="32"/>
                <w:szCs w:val="32"/>
              </w:rPr>
              <w:t>（放置</w:t>
            </w:r>
            <w:r>
              <w:rPr>
                <w:rFonts w:ascii="仿宋_GB2312" w:eastAsia="仿宋_GB2312"/>
                <w:sz w:val="32"/>
                <w:szCs w:val="32"/>
              </w:rPr>
              <w:t>1000</w:t>
            </w:r>
            <w:r>
              <w:rPr>
                <w:rFonts w:ascii="仿宋_GB2312" w:eastAsia="仿宋_GB2312" w:hint="eastAsia"/>
                <w:sz w:val="32"/>
                <w:szCs w:val="32"/>
              </w:rPr>
              <w:t>台手机）</w:t>
            </w:r>
          </w:p>
        </w:tc>
        <w:tc>
          <w:tcPr>
            <w:tcW w:w="1575" w:type="dxa"/>
            <w:vAlign w:val="center"/>
          </w:tcPr>
          <w:p w:rsidR="00FF1B11" w:rsidRPr="003710BC" w:rsidRDefault="00FF1B11" w:rsidP="000C638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10BC">
              <w:rPr>
                <w:rFonts w:ascii="仿宋_GB2312" w:eastAsia="仿宋_GB2312" w:hint="eastAsia"/>
                <w:sz w:val="32"/>
                <w:szCs w:val="32"/>
              </w:rPr>
              <w:t>适应存放</w:t>
            </w:r>
            <w:r>
              <w:rPr>
                <w:rFonts w:ascii="仿宋_GB2312" w:eastAsia="仿宋_GB2312" w:hint="eastAsia"/>
                <w:sz w:val="32"/>
                <w:szCs w:val="32"/>
              </w:rPr>
              <w:t>目前市面</w:t>
            </w:r>
            <w:r w:rsidRPr="003710BC">
              <w:rPr>
                <w:rFonts w:ascii="仿宋_GB2312" w:eastAsia="仿宋_GB2312" w:hint="eastAsia"/>
                <w:sz w:val="32"/>
                <w:szCs w:val="32"/>
              </w:rPr>
              <w:t>手机</w:t>
            </w:r>
            <w:r>
              <w:rPr>
                <w:rFonts w:ascii="仿宋_GB2312" w:eastAsia="仿宋_GB2312" w:hint="eastAsia"/>
                <w:sz w:val="32"/>
                <w:szCs w:val="32"/>
              </w:rPr>
              <w:t>尺寸</w:t>
            </w:r>
          </w:p>
        </w:tc>
        <w:tc>
          <w:tcPr>
            <w:tcW w:w="840" w:type="dxa"/>
            <w:vAlign w:val="center"/>
          </w:tcPr>
          <w:p w:rsidR="00FF1B11" w:rsidRPr="003710BC" w:rsidRDefault="00FF1B11" w:rsidP="000C638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组</w:t>
            </w:r>
          </w:p>
        </w:tc>
        <w:tc>
          <w:tcPr>
            <w:tcW w:w="945" w:type="dxa"/>
            <w:vAlign w:val="center"/>
          </w:tcPr>
          <w:p w:rsidR="00FF1B11" w:rsidRPr="003710BC" w:rsidRDefault="00FF1B11" w:rsidP="000C638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放置</w:t>
            </w:r>
            <w:r>
              <w:rPr>
                <w:rFonts w:ascii="仿宋_GB2312" w:eastAsia="仿宋_GB2312"/>
                <w:sz w:val="32"/>
                <w:szCs w:val="32"/>
              </w:rPr>
              <w:t>1000</w:t>
            </w:r>
            <w:r>
              <w:rPr>
                <w:rFonts w:ascii="仿宋_GB2312" w:eastAsia="仿宋_GB2312" w:hint="eastAsia"/>
                <w:sz w:val="32"/>
                <w:szCs w:val="32"/>
              </w:rPr>
              <w:t>台手机量</w:t>
            </w:r>
          </w:p>
        </w:tc>
        <w:tc>
          <w:tcPr>
            <w:tcW w:w="8190" w:type="dxa"/>
          </w:tcPr>
          <w:p w:rsidR="00FF1B11" w:rsidRDefault="00FF1B11" w:rsidP="0045224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</w:t>
            </w:r>
            <w:r>
              <w:rPr>
                <w:rFonts w:ascii="仿宋_GB2312" w:eastAsia="仿宋_GB2312" w:hint="eastAsia"/>
                <w:sz w:val="32"/>
                <w:szCs w:val="32"/>
              </w:rPr>
              <w:t>、需经</w:t>
            </w:r>
            <w:r w:rsidRPr="008D00BE">
              <w:rPr>
                <w:rFonts w:ascii="仿宋_GB2312" w:eastAsia="仿宋_GB2312" w:hint="eastAsia"/>
                <w:sz w:val="32"/>
                <w:szCs w:val="32"/>
              </w:rPr>
              <w:t>国家保密科技测评中心认证</w:t>
            </w:r>
            <w:r>
              <w:rPr>
                <w:rFonts w:ascii="仿宋_GB2312" w:eastAsia="仿宋_GB2312" w:hint="eastAsia"/>
                <w:sz w:val="32"/>
                <w:szCs w:val="32"/>
              </w:rPr>
              <w:t>的合格产品。</w:t>
            </w:r>
          </w:p>
          <w:p w:rsidR="00FF1B11" w:rsidRPr="003710BC" w:rsidRDefault="00FF1B11" w:rsidP="0045224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</w:t>
            </w:r>
            <w:r>
              <w:rPr>
                <w:rFonts w:ascii="仿宋_GB2312" w:eastAsia="仿宋_GB2312" w:hint="eastAsia"/>
                <w:sz w:val="32"/>
                <w:szCs w:val="32"/>
              </w:rPr>
              <w:t>、柜体、柜门材质为</w:t>
            </w:r>
            <w:r w:rsidRPr="003710BC">
              <w:rPr>
                <w:rFonts w:ascii="仿宋_GB2312" w:eastAsia="仿宋_GB2312" w:hint="eastAsia"/>
                <w:sz w:val="32"/>
                <w:szCs w:val="32"/>
              </w:rPr>
              <w:t>优质电解板、抽屉优质镀锡钢板</w:t>
            </w:r>
            <w:r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 w:rsidRPr="003710BC">
              <w:rPr>
                <w:rFonts w:ascii="仿宋_GB2312" w:eastAsia="仿宋_GB2312" w:hint="eastAsia"/>
                <w:sz w:val="32"/>
                <w:szCs w:val="32"/>
              </w:rPr>
              <w:t>内衬采用绒布装饰，手感柔软舒适。</w:t>
            </w:r>
          </w:p>
          <w:p w:rsidR="00FF1B11" w:rsidRPr="003710BC" w:rsidRDefault="00FF1B11" w:rsidP="0045224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</w:t>
            </w:r>
            <w:r>
              <w:rPr>
                <w:rFonts w:ascii="仿宋_GB2312" w:eastAsia="仿宋_GB2312" w:hint="eastAsia"/>
                <w:sz w:val="32"/>
                <w:szCs w:val="32"/>
              </w:rPr>
              <w:t>、</w:t>
            </w:r>
            <w:r w:rsidRPr="003710BC">
              <w:rPr>
                <w:rFonts w:ascii="仿宋_GB2312" w:eastAsia="仿宋_GB2312" w:hint="eastAsia"/>
                <w:sz w:val="32"/>
                <w:szCs w:val="32"/>
              </w:rPr>
              <w:t>每个抽屉采用安全式信箱锁，独立式管理。</w:t>
            </w:r>
          </w:p>
          <w:p w:rsidR="00FF1B11" w:rsidRPr="008D00BE" w:rsidRDefault="00FF1B11" w:rsidP="0045224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 w:hint="eastAsia"/>
                <w:sz w:val="32"/>
                <w:szCs w:val="32"/>
              </w:rPr>
              <w:t>、</w:t>
            </w:r>
            <w:r w:rsidRPr="003710BC">
              <w:rPr>
                <w:rFonts w:ascii="仿宋_GB2312" w:eastAsia="仿宋_GB2312" w:hint="eastAsia"/>
                <w:sz w:val="32"/>
                <w:szCs w:val="32"/>
              </w:rPr>
              <w:t>防腐性、防辐射性能强，屏蔽性能好。</w:t>
            </w:r>
          </w:p>
        </w:tc>
      </w:tr>
      <w:tr w:rsidR="00FF1B11" w:rsidRPr="000C6386" w:rsidTr="003710BC">
        <w:trPr>
          <w:trHeight w:val="1846"/>
        </w:trPr>
        <w:tc>
          <w:tcPr>
            <w:tcW w:w="1931" w:type="dxa"/>
            <w:vAlign w:val="center"/>
          </w:tcPr>
          <w:p w:rsidR="00FF1B11" w:rsidRPr="003710BC" w:rsidRDefault="00FF1B11" w:rsidP="001B5A9D">
            <w:pPr>
              <w:rPr>
                <w:rFonts w:ascii="仿宋_GB2312" w:eastAsia="仿宋_GB2312"/>
                <w:sz w:val="32"/>
                <w:szCs w:val="32"/>
              </w:rPr>
            </w:pPr>
            <w:r w:rsidRPr="003710BC">
              <w:rPr>
                <w:rFonts w:ascii="仿宋_GB2312" w:eastAsia="仿宋_GB2312" w:hint="eastAsia"/>
                <w:sz w:val="32"/>
                <w:szCs w:val="32"/>
              </w:rPr>
              <w:t>矮底座（带脚轮）</w:t>
            </w:r>
          </w:p>
        </w:tc>
        <w:tc>
          <w:tcPr>
            <w:tcW w:w="1575" w:type="dxa"/>
            <w:vAlign w:val="center"/>
          </w:tcPr>
          <w:p w:rsidR="00FF1B11" w:rsidRPr="003710BC" w:rsidRDefault="00FF1B11" w:rsidP="000C638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10BC">
              <w:rPr>
                <w:rFonts w:ascii="仿宋_GB2312" w:eastAsia="仿宋_GB2312" w:hint="eastAsia"/>
                <w:sz w:val="32"/>
                <w:szCs w:val="32"/>
              </w:rPr>
              <w:t>矮底座（带脚轮）</w:t>
            </w:r>
          </w:p>
        </w:tc>
        <w:tc>
          <w:tcPr>
            <w:tcW w:w="840" w:type="dxa"/>
            <w:vAlign w:val="center"/>
          </w:tcPr>
          <w:p w:rsidR="00FF1B11" w:rsidRPr="003710BC" w:rsidRDefault="00FF1B11" w:rsidP="000C638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组</w:t>
            </w:r>
          </w:p>
        </w:tc>
        <w:tc>
          <w:tcPr>
            <w:tcW w:w="945" w:type="dxa"/>
            <w:vAlign w:val="center"/>
          </w:tcPr>
          <w:p w:rsidR="00FF1B11" w:rsidRPr="003710BC" w:rsidRDefault="00FF1B11" w:rsidP="000C638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配套</w:t>
            </w:r>
          </w:p>
        </w:tc>
        <w:tc>
          <w:tcPr>
            <w:tcW w:w="8190" w:type="dxa"/>
          </w:tcPr>
          <w:p w:rsidR="00FF1B11" w:rsidRPr="003710BC" w:rsidRDefault="00FF1B11" w:rsidP="001B5A9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有</w:t>
            </w:r>
            <w:r w:rsidRPr="003710BC">
              <w:rPr>
                <w:rFonts w:ascii="仿宋_GB2312" w:eastAsia="仿宋_GB2312" w:hint="eastAsia"/>
                <w:sz w:val="32"/>
                <w:szCs w:val="32"/>
              </w:rPr>
              <w:t>储物空间</w:t>
            </w:r>
          </w:p>
        </w:tc>
      </w:tr>
    </w:tbl>
    <w:p w:rsidR="00FF1B11" w:rsidRDefault="00FF1B11">
      <w:pPr>
        <w:widowControl/>
        <w:spacing w:before="100" w:beforeAutospacing="1" w:after="100" w:afterAutospacing="1" w:line="288" w:lineRule="atLeast"/>
        <w:jc w:val="left"/>
        <w:rPr>
          <w:rFonts w:ascii="仿宋" w:eastAsia="仿宋" w:hAnsi="仿宋" w:cs="宋体"/>
          <w:kern w:val="0"/>
          <w:sz w:val="23"/>
          <w:szCs w:val="23"/>
        </w:rPr>
      </w:pPr>
    </w:p>
    <w:p w:rsidR="00FF1B11" w:rsidRDefault="00FF1B11">
      <w:pPr>
        <w:widowControl/>
        <w:spacing w:before="100" w:beforeAutospacing="1" w:after="100" w:afterAutospacing="1" w:line="288" w:lineRule="atLeast"/>
        <w:jc w:val="left"/>
        <w:rPr>
          <w:rFonts w:ascii="仿宋" w:eastAsia="仿宋" w:hAnsi="仿宋" w:cs="宋体"/>
          <w:color w:val="FF0000"/>
          <w:kern w:val="0"/>
          <w:sz w:val="30"/>
          <w:szCs w:val="30"/>
        </w:rPr>
      </w:pPr>
    </w:p>
    <w:sectPr w:rsidR="00FF1B11" w:rsidSect="00EB55E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D77DF4C"/>
    <w:multiLevelType w:val="singleLevel"/>
    <w:tmpl w:val="FD77DF4C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03BC7018"/>
    <w:multiLevelType w:val="hybridMultilevel"/>
    <w:tmpl w:val="F63CE894"/>
    <w:lvl w:ilvl="0" w:tplc="1A940AB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789C3F6D"/>
    <w:multiLevelType w:val="hybridMultilevel"/>
    <w:tmpl w:val="A32086F4"/>
    <w:lvl w:ilvl="0" w:tplc="E794BFD4">
      <w:start w:val="4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Ansi="仿宋"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288E"/>
    <w:rsid w:val="000C1C3E"/>
    <w:rsid w:val="000C6386"/>
    <w:rsid w:val="0013288E"/>
    <w:rsid w:val="00137504"/>
    <w:rsid w:val="001423D1"/>
    <w:rsid w:val="00147FCD"/>
    <w:rsid w:val="001916A4"/>
    <w:rsid w:val="001B5A9D"/>
    <w:rsid w:val="001E3D81"/>
    <w:rsid w:val="003236E0"/>
    <w:rsid w:val="003710BC"/>
    <w:rsid w:val="00452241"/>
    <w:rsid w:val="00486B71"/>
    <w:rsid w:val="004A40D9"/>
    <w:rsid w:val="005A5775"/>
    <w:rsid w:val="00632BDF"/>
    <w:rsid w:val="00633790"/>
    <w:rsid w:val="006E3D5E"/>
    <w:rsid w:val="00722B8F"/>
    <w:rsid w:val="007711A0"/>
    <w:rsid w:val="007D41EF"/>
    <w:rsid w:val="00817787"/>
    <w:rsid w:val="008C3099"/>
    <w:rsid w:val="008D00BE"/>
    <w:rsid w:val="00906976"/>
    <w:rsid w:val="009128F0"/>
    <w:rsid w:val="009A4942"/>
    <w:rsid w:val="009F5E7B"/>
    <w:rsid w:val="00A66FE9"/>
    <w:rsid w:val="00AB4C3C"/>
    <w:rsid w:val="00B14AA2"/>
    <w:rsid w:val="00B2534D"/>
    <w:rsid w:val="00BB25AE"/>
    <w:rsid w:val="00BC6347"/>
    <w:rsid w:val="00C41273"/>
    <w:rsid w:val="00C46FCC"/>
    <w:rsid w:val="00CF05E8"/>
    <w:rsid w:val="00E24C86"/>
    <w:rsid w:val="00E45154"/>
    <w:rsid w:val="00EB55EC"/>
    <w:rsid w:val="00EC25CB"/>
    <w:rsid w:val="00F578E1"/>
    <w:rsid w:val="00F90531"/>
    <w:rsid w:val="00FC280E"/>
    <w:rsid w:val="00FF1B11"/>
    <w:rsid w:val="00FF230B"/>
    <w:rsid w:val="0B9E3FD4"/>
    <w:rsid w:val="12E55830"/>
    <w:rsid w:val="3AB750BC"/>
    <w:rsid w:val="478F7C22"/>
    <w:rsid w:val="55637474"/>
    <w:rsid w:val="6E9B1DA8"/>
    <w:rsid w:val="7AE55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5EC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B55E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55EC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EB55EC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121</TotalTime>
  <Pages>1</Pages>
  <Words>36</Words>
  <Characters>210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10</cp:revision>
  <cp:lastPrinted>2020-09-09T09:43:00Z</cp:lastPrinted>
  <dcterms:created xsi:type="dcterms:W3CDTF">2020-06-28T01:46:00Z</dcterms:created>
  <dcterms:modified xsi:type="dcterms:W3CDTF">2020-09-10T08:30:00Z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